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2C0CEB5F" w:rsidR="00AE220D" w:rsidRDefault="00B90B2F" w:rsidP="0055595A">
      <w:pPr>
        <w:autoSpaceDE w:val="0"/>
        <w:autoSpaceDN w:val="0"/>
        <w:adjustRightInd w:val="0"/>
        <w:ind w:left="0" w:firstLine="0"/>
        <w:jc w:val="right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4CD80CF0" wp14:editId="58696C75">
            <wp:extent cx="2213288" cy="576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omley_Well_logo_RGB_no_strap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3288" cy="5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5595A">
        <w:rPr>
          <w:rFonts w:ascii="Open Sans" w:hAnsi="Open Sans" w:cs="Open Sans"/>
          <w:b/>
          <w:bCs/>
          <w:noProof/>
          <w:sz w:val="20"/>
        </w:rPr>
        <w:drawing>
          <wp:inline distT="0" distB="0" distL="0" distR="0" wp14:anchorId="06AE56C9" wp14:editId="66ED1D9E">
            <wp:extent cx="977704" cy="55871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 Bromley Log 22.g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4324" cy="613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68E4" w14:textId="77777777" w:rsidR="00611531" w:rsidRPr="00AE220D" w:rsidRDefault="00611531" w:rsidP="00611531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02EB378F" w14:textId="77777777" w:rsidR="00AE220D" w:rsidRPr="00AE220D" w:rsidRDefault="00AE220D" w:rsidP="00AE220D">
      <w:pPr>
        <w:autoSpaceDE w:val="0"/>
        <w:autoSpaceDN w:val="0"/>
        <w:adjustRightInd w:val="0"/>
        <w:rPr>
          <w:rFonts w:ascii="Open Sans" w:hAnsi="Open Sans" w:cs="Open Sans"/>
          <w:b/>
          <w:bCs/>
          <w:sz w:val="20"/>
        </w:rPr>
      </w:pPr>
    </w:p>
    <w:p w14:paraId="5FE928B3" w14:textId="77777777" w:rsidR="00AE220D" w:rsidRPr="009946D2" w:rsidRDefault="03F08838" w:rsidP="03F08838">
      <w:pPr>
        <w:autoSpaceDE w:val="0"/>
        <w:autoSpaceDN w:val="0"/>
        <w:adjustRightInd w:val="0"/>
        <w:ind w:left="0" w:firstLine="0"/>
        <w:rPr>
          <w:rFonts w:ascii="Open Sans" w:eastAsia="Open Sans" w:hAnsi="Open Sans" w:cs="Open Sans"/>
          <w:b/>
          <w:bCs/>
        </w:rPr>
      </w:pPr>
      <w:r w:rsidRPr="03F08838">
        <w:rPr>
          <w:rFonts w:ascii="Open Sans" w:eastAsia="Open Sans" w:hAnsi="Open Sans" w:cs="Open Sans"/>
          <w:b/>
          <w:bCs/>
        </w:rPr>
        <w:t>Job Description</w:t>
      </w:r>
    </w:p>
    <w:p w14:paraId="6A05A809" w14:textId="77777777" w:rsidR="00AE220D" w:rsidRDefault="00AE220D" w:rsidP="00AE220D">
      <w:pPr>
        <w:autoSpaceDE w:val="0"/>
        <w:autoSpaceDN w:val="0"/>
        <w:adjustRightInd w:val="0"/>
        <w:ind w:left="0" w:firstLine="0"/>
        <w:rPr>
          <w:rFonts w:ascii="Open Sans" w:hAnsi="Open Sans" w:cs="Open Sans"/>
          <w:b/>
          <w:bCs/>
          <w:sz w:val="20"/>
        </w:rPr>
      </w:pPr>
    </w:p>
    <w:p w14:paraId="7A67699D" w14:textId="408CA95C" w:rsidR="00E74374" w:rsidRDefault="00E74374" w:rsidP="00E568C6">
      <w:pPr>
        <w:ind w:left="0" w:firstLine="0"/>
        <w:rPr>
          <w:b/>
        </w:rPr>
      </w:pPr>
    </w:p>
    <w:p w14:paraId="4B3FA363" w14:textId="7DE129BE" w:rsidR="00E568C6" w:rsidRDefault="00E568C6" w:rsidP="00E568C6">
      <w:r w:rsidRPr="00FA2D5B">
        <w:rPr>
          <w:b/>
        </w:rPr>
        <w:t>Single Point of Access Telephone Assessors</w:t>
      </w:r>
    </w:p>
    <w:p w14:paraId="420B5011" w14:textId="77777777" w:rsidR="00386801" w:rsidRPr="00FA2D5B" w:rsidRDefault="00386801" w:rsidP="00E568C6"/>
    <w:p w14:paraId="636BDB0A" w14:textId="3A43121F" w:rsidR="00E568C6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 xml:space="preserve">Our Single Point of Access telephone line takes calls from Bromley residents who are looking for help, advice and support. </w:t>
      </w:r>
    </w:p>
    <w:p w14:paraId="3A1B0488" w14:textId="77777777" w:rsidR="00386801" w:rsidRPr="00FA2D5B" w:rsidRDefault="00386801" w:rsidP="00386801">
      <w:pPr>
        <w:tabs>
          <w:tab w:val="clear" w:pos="2160"/>
          <w:tab w:val="left" w:pos="0"/>
        </w:tabs>
        <w:ind w:left="0" w:firstLine="0"/>
        <w:jc w:val="both"/>
      </w:pPr>
    </w:p>
    <w:p w14:paraId="5CB2AC67" w14:textId="3C30D95B" w:rsidR="00386801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>Our SPA Telephone Assessors take the initial calls from clients, identify the issue/issues requiring help and direct them to the appropriate source of support; this could be to Citizens Advice Bromley, Age UK Bromley &amp; Greenwich, Bromley Mencap and Bromley, Lewisham &amp; Greenwich Mind, or other local agencies. Telephone assessors then record the conversation on a</w:t>
      </w:r>
      <w:r w:rsidR="002805AD">
        <w:t>n online data</w:t>
      </w:r>
      <w:r w:rsidRPr="00FA2D5B">
        <w:t>base.</w:t>
      </w:r>
    </w:p>
    <w:p w14:paraId="3BBEF2D0" w14:textId="0C6368A8" w:rsidR="00E568C6" w:rsidRPr="00FA2D5B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 xml:space="preserve"> </w:t>
      </w:r>
    </w:p>
    <w:p w14:paraId="2775E9C9" w14:textId="21A3047E" w:rsidR="00E568C6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 xml:space="preserve">A clear telephone manner is required, as well as the ability to speak with clients calmly and empathetically, as well as experience of handling telephone calls in a busy environment. </w:t>
      </w:r>
    </w:p>
    <w:p w14:paraId="05F024FA" w14:textId="77777777" w:rsidR="00386801" w:rsidRPr="00FA2D5B" w:rsidRDefault="00386801" w:rsidP="00386801">
      <w:pPr>
        <w:tabs>
          <w:tab w:val="clear" w:pos="2160"/>
          <w:tab w:val="left" w:pos="0"/>
        </w:tabs>
        <w:ind w:left="0" w:firstLine="0"/>
        <w:jc w:val="both"/>
      </w:pPr>
    </w:p>
    <w:p w14:paraId="71967DC9" w14:textId="09453E99" w:rsidR="00E568C6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 xml:space="preserve">You will also need a good level of IT skills, as you will be required to enter client conversations on an online database, and have knowledge of </w:t>
      </w:r>
      <w:r w:rsidR="002805AD">
        <w:t>Microsoft</w:t>
      </w:r>
      <w:bookmarkStart w:id="0" w:name="_GoBack"/>
      <w:bookmarkEnd w:id="0"/>
      <w:r w:rsidRPr="00FA2D5B">
        <w:t xml:space="preserve"> Outlook, Excel and Word</w:t>
      </w:r>
      <w:r w:rsidR="00386801">
        <w:t>.</w:t>
      </w:r>
    </w:p>
    <w:p w14:paraId="03442093" w14:textId="77777777" w:rsidR="00386801" w:rsidRPr="00FA2D5B" w:rsidRDefault="00386801" w:rsidP="00386801">
      <w:pPr>
        <w:tabs>
          <w:tab w:val="clear" w:pos="2160"/>
          <w:tab w:val="left" w:pos="0"/>
        </w:tabs>
        <w:ind w:left="0" w:firstLine="0"/>
        <w:jc w:val="both"/>
      </w:pPr>
    </w:p>
    <w:p w14:paraId="356489F2" w14:textId="77777777" w:rsidR="00E568C6" w:rsidRDefault="00E568C6" w:rsidP="00386801">
      <w:pPr>
        <w:tabs>
          <w:tab w:val="clear" w:pos="2160"/>
          <w:tab w:val="left" w:pos="0"/>
        </w:tabs>
        <w:ind w:left="0" w:firstLine="0"/>
        <w:jc w:val="both"/>
      </w:pPr>
      <w:r w:rsidRPr="00FA2D5B">
        <w:t>Commitment - 1 day (or two half days) a week for minimum of 4 months. Training takes about around 1 month.</w:t>
      </w:r>
      <w:r>
        <w:t xml:space="preserve"> </w:t>
      </w:r>
    </w:p>
    <w:p w14:paraId="1F4AA616" w14:textId="77777777" w:rsidR="00B11CE4" w:rsidRPr="00E83C1E" w:rsidRDefault="00B11CE4" w:rsidP="00B11CE4">
      <w:pPr>
        <w:rPr>
          <w:b/>
        </w:rPr>
      </w:pPr>
    </w:p>
    <w:p w14:paraId="5997CC1D" w14:textId="77777777" w:rsidR="00B22E27" w:rsidRDefault="00B22E27" w:rsidP="003757D1">
      <w:pPr>
        <w:autoSpaceDE w:val="0"/>
        <w:autoSpaceDN w:val="0"/>
        <w:adjustRightInd w:val="0"/>
        <w:ind w:left="0" w:firstLine="0"/>
        <w:jc w:val="both"/>
        <w:rPr>
          <w:rFonts w:ascii="Open Sans" w:hAnsi="Open Sans" w:cs="Open Sans"/>
          <w:sz w:val="20"/>
        </w:rPr>
      </w:pPr>
    </w:p>
    <w:sectPr w:rsidR="00B22E27" w:rsidSect="00767B94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B6A2F" w14:textId="77777777" w:rsidR="009F01B8" w:rsidRDefault="009F01B8" w:rsidP="009364C6">
      <w:r>
        <w:separator/>
      </w:r>
    </w:p>
  </w:endnote>
  <w:endnote w:type="continuationSeparator" w:id="0">
    <w:p w14:paraId="1E4E60A5" w14:textId="77777777" w:rsidR="009F01B8" w:rsidRDefault="009F01B8" w:rsidP="0093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tch801 Rm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6105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3A43132" w:rsidR="00B90B2F" w:rsidRDefault="00B90B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5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31BE67" w14:textId="77777777" w:rsidR="00B90B2F" w:rsidRDefault="00B90B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310A6" w14:textId="77777777" w:rsidR="009F01B8" w:rsidRDefault="009F01B8" w:rsidP="009364C6">
      <w:r>
        <w:separator/>
      </w:r>
    </w:p>
  </w:footnote>
  <w:footnote w:type="continuationSeparator" w:id="0">
    <w:p w14:paraId="3FE89A33" w14:textId="77777777" w:rsidR="009F01B8" w:rsidRDefault="009F01B8" w:rsidP="00936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5199"/>
    <w:multiLevelType w:val="hybridMultilevel"/>
    <w:tmpl w:val="46F808A2"/>
    <w:lvl w:ilvl="0" w:tplc="CE30AD92">
      <w:numFmt w:val="bullet"/>
      <w:lvlText w:val="-"/>
      <w:lvlJc w:val="left"/>
      <w:pPr>
        <w:ind w:left="720" w:hanging="360"/>
      </w:pPr>
      <w:rPr>
        <w:rFonts w:ascii="Open Sans" w:eastAsia="Open Sans" w:hAnsi="Open Sans" w:cs="Open San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5842"/>
    <w:multiLevelType w:val="hybridMultilevel"/>
    <w:tmpl w:val="3FE6D2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F64757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1F04419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DDE71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EB8CE2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26B8A55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D98799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EC6E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8908B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12247"/>
    <w:multiLevelType w:val="hybridMultilevel"/>
    <w:tmpl w:val="EFDC77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1C407C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D4248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530D1B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BD6D37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4924A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0706B5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0019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E4840A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B61F3A"/>
    <w:multiLevelType w:val="hybridMultilevel"/>
    <w:tmpl w:val="5E767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317E21"/>
    <w:multiLevelType w:val="hybridMultilevel"/>
    <w:tmpl w:val="79AE6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9769E"/>
    <w:multiLevelType w:val="hybridMultilevel"/>
    <w:tmpl w:val="D31C6AE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A3173"/>
    <w:multiLevelType w:val="hybridMultilevel"/>
    <w:tmpl w:val="0ECE6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74041B"/>
    <w:multiLevelType w:val="hybridMultilevel"/>
    <w:tmpl w:val="3B6E6E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1C4A76"/>
    <w:multiLevelType w:val="hybridMultilevel"/>
    <w:tmpl w:val="CF0A621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13B24"/>
    <w:multiLevelType w:val="hybridMultilevel"/>
    <w:tmpl w:val="39167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D55559"/>
    <w:multiLevelType w:val="hybridMultilevel"/>
    <w:tmpl w:val="FA52B9E8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626E2"/>
    <w:multiLevelType w:val="hybridMultilevel"/>
    <w:tmpl w:val="E9FA9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96F9C"/>
    <w:multiLevelType w:val="hybridMultilevel"/>
    <w:tmpl w:val="177A0D6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56BF1"/>
    <w:multiLevelType w:val="hybridMultilevel"/>
    <w:tmpl w:val="7E9CC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42680"/>
    <w:multiLevelType w:val="hybridMultilevel"/>
    <w:tmpl w:val="D66EE7D6"/>
    <w:lvl w:ilvl="0" w:tplc="3842892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B8FC2E9A">
      <w:start w:val="1"/>
      <w:numFmt w:val="bullet"/>
      <w:lvlText w:val=""/>
      <w:lvlJc w:val="left"/>
      <w:pPr>
        <w:tabs>
          <w:tab w:val="num" w:pos="1080"/>
        </w:tabs>
        <w:ind w:left="143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863237"/>
    <w:multiLevelType w:val="hybridMultilevel"/>
    <w:tmpl w:val="6F161C7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AA5BC0"/>
    <w:multiLevelType w:val="hybridMultilevel"/>
    <w:tmpl w:val="4028CEB2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B3193C"/>
    <w:multiLevelType w:val="hybridMultilevel"/>
    <w:tmpl w:val="85DEF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543E36"/>
    <w:multiLevelType w:val="hybridMultilevel"/>
    <w:tmpl w:val="B9EADC7E"/>
    <w:lvl w:ilvl="0" w:tplc="177443E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5435F"/>
    <w:multiLevelType w:val="hybridMultilevel"/>
    <w:tmpl w:val="95B00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32630"/>
    <w:multiLevelType w:val="hybridMultilevel"/>
    <w:tmpl w:val="4D866AD0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870FA"/>
    <w:multiLevelType w:val="hybridMultilevel"/>
    <w:tmpl w:val="079A1852"/>
    <w:lvl w:ilvl="0" w:tplc="0809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749" w:hanging="360"/>
      </w:pPr>
    </w:lvl>
    <w:lvl w:ilvl="2" w:tplc="0809001B" w:tentative="1">
      <w:start w:val="1"/>
      <w:numFmt w:val="lowerRoman"/>
      <w:lvlText w:val="%3."/>
      <w:lvlJc w:val="right"/>
      <w:pPr>
        <w:ind w:left="3469" w:hanging="180"/>
      </w:pPr>
    </w:lvl>
    <w:lvl w:ilvl="3" w:tplc="0809000F" w:tentative="1">
      <w:start w:val="1"/>
      <w:numFmt w:val="decimal"/>
      <w:lvlText w:val="%4."/>
      <w:lvlJc w:val="left"/>
      <w:pPr>
        <w:ind w:left="4189" w:hanging="360"/>
      </w:pPr>
    </w:lvl>
    <w:lvl w:ilvl="4" w:tplc="08090019" w:tentative="1">
      <w:start w:val="1"/>
      <w:numFmt w:val="lowerLetter"/>
      <w:lvlText w:val="%5."/>
      <w:lvlJc w:val="left"/>
      <w:pPr>
        <w:ind w:left="4909" w:hanging="360"/>
      </w:pPr>
    </w:lvl>
    <w:lvl w:ilvl="5" w:tplc="0809001B" w:tentative="1">
      <w:start w:val="1"/>
      <w:numFmt w:val="lowerRoman"/>
      <w:lvlText w:val="%6."/>
      <w:lvlJc w:val="right"/>
      <w:pPr>
        <w:ind w:left="5629" w:hanging="180"/>
      </w:pPr>
    </w:lvl>
    <w:lvl w:ilvl="6" w:tplc="0809000F" w:tentative="1">
      <w:start w:val="1"/>
      <w:numFmt w:val="decimal"/>
      <w:lvlText w:val="%7."/>
      <w:lvlJc w:val="left"/>
      <w:pPr>
        <w:ind w:left="6349" w:hanging="360"/>
      </w:pPr>
    </w:lvl>
    <w:lvl w:ilvl="7" w:tplc="08090019" w:tentative="1">
      <w:start w:val="1"/>
      <w:numFmt w:val="lowerLetter"/>
      <w:lvlText w:val="%8."/>
      <w:lvlJc w:val="left"/>
      <w:pPr>
        <w:ind w:left="7069" w:hanging="360"/>
      </w:pPr>
    </w:lvl>
    <w:lvl w:ilvl="8" w:tplc="080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22" w15:restartNumberingAfterBreak="0">
    <w:nsid w:val="33A33459"/>
    <w:multiLevelType w:val="hybridMultilevel"/>
    <w:tmpl w:val="5AC0D6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FB29DD"/>
    <w:multiLevelType w:val="hybridMultilevel"/>
    <w:tmpl w:val="6D6A193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341163"/>
    <w:multiLevelType w:val="hybridMultilevel"/>
    <w:tmpl w:val="86A0528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4E55"/>
    <w:multiLevelType w:val="hybridMultilevel"/>
    <w:tmpl w:val="9C2E1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8A24E7"/>
    <w:multiLevelType w:val="hybridMultilevel"/>
    <w:tmpl w:val="B6F8FDDE"/>
    <w:lvl w:ilvl="0" w:tplc="08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7" w15:restartNumberingAfterBreak="0">
    <w:nsid w:val="45C01956"/>
    <w:multiLevelType w:val="hybridMultilevel"/>
    <w:tmpl w:val="A190A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D17FE3"/>
    <w:multiLevelType w:val="hybridMultilevel"/>
    <w:tmpl w:val="6728F5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6F0A6B"/>
    <w:multiLevelType w:val="hybridMultilevel"/>
    <w:tmpl w:val="9EEEA1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2553EE"/>
    <w:multiLevelType w:val="hybridMultilevel"/>
    <w:tmpl w:val="52642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21475"/>
    <w:multiLevelType w:val="hybridMultilevel"/>
    <w:tmpl w:val="19344C0A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904687"/>
    <w:multiLevelType w:val="hybridMultilevel"/>
    <w:tmpl w:val="CC3A70F6"/>
    <w:lvl w:ilvl="0" w:tplc="B8FC2E9A">
      <w:start w:val="1"/>
      <w:numFmt w:val="bullet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C814D8"/>
    <w:multiLevelType w:val="hybridMultilevel"/>
    <w:tmpl w:val="BD864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6D50FC"/>
    <w:multiLevelType w:val="hybridMultilevel"/>
    <w:tmpl w:val="24984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110E09"/>
    <w:multiLevelType w:val="hybridMultilevel"/>
    <w:tmpl w:val="07F47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D227D"/>
    <w:multiLevelType w:val="hybridMultilevel"/>
    <w:tmpl w:val="BF8842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951737"/>
    <w:multiLevelType w:val="hybridMultilevel"/>
    <w:tmpl w:val="83467E9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B40939"/>
    <w:multiLevelType w:val="hybridMultilevel"/>
    <w:tmpl w:val="B3DA5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A966B2"/>
    <w:multiLevelType w:val="hybridMultilevel"/>
    <w:tmpl w:val="024EB48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69BF171A"/>
    <w:multiLevelType w:val="hybridMultilevel"/>
    <w:tmpl w:val="FEC0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C6A7F4F"/>
    <w:multiLevelType w:val="hybridMultilevel"/>
    <w:tmpl w:val="8CFE5D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DF7C19"/>
    <w:multiLevelType w:val="hybridMultilevel"/>
    <w:tmpl w:val="597A0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4950F6"/>
    <w:multiLevelType w:val="hybridMultilevel"/>
    <w:tmpl w:val="4F84E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F37C98"/>
    <w:multiLevelType w:val="hybridMultilevel"/>
    <w:tmpl w:val="5DD42C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18B32BA"/>
    <w:multiLevelType w:val="hybridMultilevel"/>
    <w:tmpl w:val="6F242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C71E65"/>
    <w:multiLevelType w:val="hybridMultilevel"/>
    <w:tmpl w:val="6E2CF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D21AD5"/>
    <w:multiLevelType w:val="hybridMultilevel"/>
    <w:tmpl w:val="C7A23E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6E730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268D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FD2EE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5F81BD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EB44A8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5520A6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CC2EBC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DB820E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741471A"/>
    <w:multiLevelType w:val="hybridMultilevel"/>
    <w:tmpl w:val="FFBA2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BA42205"/>
    <w:multiLevelType w:val="hybridMultilevel"/>
    <w:tmpl w:val="9CDA08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2"/>
  </w:num>
  <w:num w:numId="3">
    <w:abstractNumId w:val="20"/>
  </w:num>
  <w:num w:numId="4">
    <w:abstractNumId w:val="31"/>
  </w:num>
  <w:num w:numId="5">
    <w:abstractNumId w:val="10"/>
  </w:num>
  <w:num w:numId="6">
    <w:abstractNumId w:val="42"/>
  </w:num>
  <w:num w:numId="7">
    <w:abstractNumId w:val="19"/>
  </w:num>
  <w:num w:numId="8">
    <w:abstractNumId w:val="17"/>
  </w:num>
  <w:num w:numId="9">
    <w:abstractNumId w:val="13"/>
  </w:num>
  <w:num w:numId="10">
    <w:abstractNumId w:val="49"/>
  </w:num>
  <w:num w:numId="11">
    <w:abstractNumId w:val="25"/>
  </w:num>
  <w:num w:numId="12">
    <w:abstractNumId w:val="30"/>
  </w:num>
  <w:num w:numId="13">
    <w:abstractNumId w:val="28"/>
  </w:num>
  <w:num w:numId="14">
    <w:abstractNumId w:val="41"/>
  </w:num>
  <w:num w:numId="15">
    <w:abstractNumId w:val="5"/>
  </w:num>
  <w:num w:numId="16">
    <w:abstractNumId w:val="36"/>
  </w:num>
  <w:num w:numId="17">
    <w:abstractNumId w:val="37"/>
  </w:num>
  <w:num w:numId="18">
    <w:abstractNumId w:val="23"/>
  </w:num>
  <w:num w:numId="19">
    <w:abstractNumId w:val="8"/>
  </w:num>
  <w:num w:numId="20">
    <w:abstractNumId w:val="16"/>
  </w:num>
  <w:num w:numId="21">
    <w:abstractNumId w:val="6"/>
  </w:num>
  <w:num w:numId="22">
    <w:abstractNumId w:val="26"/>
  </w:num>
  <w:num w:numId="23">
    <w:abstractNumId w:val="46"/>
  </w:num>
  <w:num w:numId="24">
    <w:abstractNumId w:val="21"/>
  </w:num>
  <w:num w:numId="25">
    <w:abstractNumId w:val="39"/>
  </w:num>
  <w:num w:numId="26">
    <w:abstractNumId w:val="1"/>
  </w:num>
  <w:num w:numId="27">
    <w:abstractNumId w:val="7"/>
  </w:num>
  <w:num w:numId="28">
    <w:abstractNumId w:val="2"/>
  </w:num>
  <w:num w:numId="29">
    <w:abstractNumId w:val="47"/>
  </w:num>
  <w:num w:numId="30">
    <w:abstractNumId w:val="48"/>
  </w:num>
  <w:num w:numId="31">
    <w:abstractNumId w:val="18"/>
  </w:num>
  <w:num w:numId="32">
    <w:abstractNumId w:val="29"/>
  </w:num>
  <w:num w:numId="33">
    <w:abstractNumId w:val="15"/>
  </w:num>
  <w:num w:numId="34">
    <w:abstractNumId w:val="12"/>
  </w:num>
  <w:num w:numId="35">
    <w:abstractNumId w:val="24"/>
  </w:num>
  <w:num w:numId="36">
    <w:abstractNumId w:val="22"/>
  </w:num>
  <w:num w:numId="37">
    <w:abstractNumId w:val="9"/>
  </w:num>
  <w:num w:numId="38">
    <w:abstractNumId w:val="35"/>
  </w:num>
  <w:num w:numId="39">
    <w:abstractNumId w:val="3"/>
  </w:num>
  <w:num w:numId="40">
    <w:abstractNumId w:val="27"/>
  </w:num>
  <w:num w:numId="41">
    <w:abstractNumId w:val="4"/>
  </w:num>
  <w:num w:numId="42">
    <w:abstractNumId w:val="11"/>
  </w:num>
  <w:num w:numId="43">
    <w:abstractNumId w:val="33"/>
  </w:num>
  <w:num w:numId="44">
    <w:abstractNumId w:val="38"/>
  </w:num>
  <w:num w:numId="45">
    <w:abstractNumId w:val="43"/>
  </w:num>
  <w:num w:numId="46">
    <w:abstractNumId w:val="0"/>
  </w:num>
  <w:num w:numId="47">
    <w:abstractNumId w:val="40"/>
  </w:num>
  <w:num w:numId="48">
    <w:abstractNumId w:val="34"/>
  </w:num>
  <w:num w:numId="49">
    <w:abstractNumId w:val="45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05D"/>
    <w:rsid w:val="00011691"/>
    <w:rsid w:val="0003105E"/>
    <w:rsid w:val="00041682"/>
    <w:rsid w:val="000462C1"/>
    <w:rsid w:val="00070285"/>
    <w:rsid w:val="00076955"/>
    <w:rsid w:val="000E0DD4"/>
    <w:rsid w:val="000F5619"/>
    <w:rsid w:val="000F58C0"/>
    <w:rsid w:val="001360F6"/>
    <w:rsid w:val="00160872"/>
    <w:rsid w:val="00196DBE"/>
    <w:rsid w:val="001E3235"/>
    <w:rsid w:val="00233241"/>
    <w:rsid w:val="002805AD"/>
    <w:rsid w:val="002867A9"/>
    <w:rsid w:val="002975CD"/>
    <w:rsid w:val="002A08A6"/>
    <w:rsid w:val="002E73B3"/>
    <w:rsid w:val="002F2865"/>
    <w:rsid w:val="00351052"/>
    <w:rsid w:val="003757D1"/>
    <w:rsid w:val="00375866"/>
    <w:rsid w:val="00376649"/>
    <w:rsid w:val="00385457"/>
    <w:rsid w:val="00386801"/>
    <w:rsid w:val="00393663"/>
    <w:rsid w:val="003D0364"/>
    <w:rsid w:val="003E6DFD"/>
    <w:rsid w:val="003F6829"/>
    <w:rsid w:val="00432A89"/>
    <w:rsid w:val="00447EAB"/>
    <w:rsid w:val="00487FEB"/>
    <w:rsid w:val="00495358"/>
    <w:rsid w:val="004B61E5"/>
    <w:rsid w:val="004B6343"/>
    <w:rsid w:val="0052105D"/>
    <w:rsid w:val="005525A5"/>
    <w:rsid w:val="0055595A"/>
    <w:rsid w:val="00562347"/>
    <w:rsid w:val="00591B21"/>
    <w:rsid w:val="005D5FA8"/>
    <w:rsid w:val="00611531"/>
    <w:rsid w:val="00626A92"/>
    <w:rsid w:val="006446E7"/>
    <w:rsid w:val="00680973"/>
    <w:rsid w:val="00685A8B"/>
    <w:rsid w:val="00690346"/>
    <w:rsid w:val="006A7E09"/>
    <w:rsid w:val="006B1C76"/>
    <w:rsid w:val="006C0B2A"/>
    <w:rsid w:val="00740DB1"/>
    <w:rsid w:val="007608C3"/>
    <w:rsid w:val="00767B94"/>
    <w:rsid w:val="007948A4"/>
    <w:rsid w:val="007A0F25"/>
    <w:rsid w:val="007B52D3"/>
    <w:rsid w:val="007E5D5B"/>
    <w:rsid w:val="007E64FC"/>
    <w:rsid w:val="00817961"/>
    <w:rsid w:val="00837B0C"/>
    <w:rsid w:val="008651D5"/>
    <w:rsid w:val="00884C4E"/>
    <w:rsid w:val="008A082D"/>
    <w:rsid w:val="008E41D3"/>
    <w:rsid w:val="009364C6"/>
    <w:rsid w:val="00953D92"/>
    <w:rsid w:val="00967828"/>
    <w:rsid w:val="009946D2"/>
    <w:rsid w:val="009C1526"/>
    <w:rsid w:val="009C43F7"/>
    <w:rsid w:val="009E73BC"/>
    <w:rsid w:val="009F01B8"/>
    <w:rsid w:val="00A02447"/>
    <w:rsid w:val="00A3210F"/>
    <w:rsid w:val="00A3491D"/>
    <w:rsid w:val="00A40A33"/>
    <w:rsid w:val="00A54A4B"/>
    <w:rsid w:val="00A661FD"/>
    <w:rsid w:val="00A83311"/>
    <w:rsid w:val="00A9529B"/>
    <w:rsid w:val="00AB2C82"/>
    <w:rsid w:val="00AB75BF"/>
    <w:rsid w:val="00AB7A8F"/>
    <w:rsid w:val="00AE0E95"/>
    <w:rsid w:val="00AE220D"/>
    <w:rsid w:val="00B11CE4"/>
    <w:rsid w:val="00B16929"/>
    <w:rsid w:val="00B16E70"/>
    <w:rsid w:val="00B22E27"/>
    <w:rsid w:val="00B90B2F"/>
    <w:rsid w:val="00BB3452"/>
    <w:rsid w:val="00BC14A0"/>
    <w:rsid w:val="00C204CB"/>
    <w:rsid w:val="00C46685"/>
    <w:rsid w:val="00C92BDD"/>
    <w:rsid w:val="00CB1B3A"/>
    <w:rsid w:val="00CB29BD"/>
    <w:rsid w:val="00CC40BF"/>
    <w:rsid w:val="00CC5675"/>
    <w:rsid w:val="00CE6FFD"/>
    <w:rsid w:val="00CF4F33"/>
    <w:rsid w:val="00D02BB8"/>
    <w:rsid w:val="00D329D0"/>
    <w:rsid w:val="00D63A88"/>
    <w:rsid w:val="00DB5EB2"/>
    <w:rsid w:val="00DF2DA4"/>
    <w:rsid w:val="00DF404B"/>
    <w:rsid w:val="00E11A00"/>
    <w:rsid w:val="00E21E94"/>
    <w:rsid w:val="00E22471"/>
    <w:rsid w:val="00E330A7"/>
    <w:rsid w:val="00E37EDC"/>
    <w:rsid w:val="00E568C6"/>
    <w:rsid w:val="00E64439"/>
    <w:rsid w:val="00E72ED5"/>
    <w:rsid w:val="00E74374"/>
    <w:rsid w:val="00EA2398"/>
    <w:rsid w:val="00EA251C"/>
    <w:rsid w:val="00EA7EB1"/>
    <w:rsid w:val="00EC2F79"/>
    <w:rsid w:val="00EE14CF"/>
    <w:rsid w:val="00EF224E"/>
    <w:rsid w:val="00EF261C"/>
    <w:rsid w:val="00EF3C97"/>
    <w:rsid w:val="00EF7359"/>
    <w:rsid w:val="00F10BE4"/>
    <w:rsid w:val="00F436FD"/>
    <w:rsid w:val="00F43FF9"/>
    <w:rsid w:val="00F5149B"/>
    <w:rsid w:val="00F72289"/>
    <w:rsid w:val="00F849F1"/>
    <w:rsid w:val="00FD01A2"/>
    <w:rsid w:val="03F08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41973"/>
  <w15:docId w15:val="{AA1A5B1E-5214-4B62-9EB2-74B9AB32A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105D"/>
    <w:pPr>
      <w:widowControl w:val="0"/>
      <w:tabs>
        <w:tab w:val="left" w:pos="2160"/>
      </w:tabs>
      <w:spacing w:after="0" w:line="240" w:lineRule="auto"/>
      <w:ind w:left="2160" w:hanging="2160"/>
    </w:pPr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Heading4">
    <w:name w:val="heading 4"/>
    <w:basedOn w:val="Normal"/>
    <w:next w:val="Normal"/>
    <w:link w:val="Heading4Char"/>
    <w:qFormat/>
    <w:rsid w:val="0052105D"/>
    <w:pPr>
      <w:keepNext/>
      <w:tabs>
        <w:tab w:val="clear" w:pos="2160"/>
      </w:tabs>
      <w:ind w:left="0" w:firstLine="0"/>
      <w:jc w:val="center"/>
      <w:outlineLvl w:val="3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105D"/>
    <w:rPr>
      <w:rFonts w:ascii="Arial" w:eastAsia="Times New Roman" w:hAnsi="Arial" w:cs="Times New Roman"/>
      <w:b/>
      <w:sz w:val="24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416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6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682"/>
    <w:rPr>
      <w:rFonts w:ascii="Dutch801 Rm BT" w:eastAsia="Times New Roman" w:hAnsi="Dutch801 Rm BT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6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682"/>
    <w:rPr>
      <w:rFonts w:ascii="Dutch801 Rm BT" w:eastAsia="Times New Roman" w:hAnsi="Dutch801 Rm BT" w:cs="Times New Roman"/>
      <w:b/>
      <w:bCs/>
      <w:sz w:val="20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82"/>
    <w:rPr>
      <w:rFonts w:ascii="Tahoma" w:eastAsia="Times New Roman" w:hAnsi="Tahoma" w:cs="Tahoma"/>
      <w:sz w:val="16"/>
      <w:szCs w:val="16"/>
      <w:lang w:val="en-US" w:eastAsia="en-GB"/>
    </w:rPr>
  </w:style>
  <w:style w:type="table" w:styleId="TableGrid">
    <w:name w:val="Table Grid"/>
    <w:basedOn w:val="TableNormal"/>
    <w:uiPriority w:val="59"/>
    <w:rsid w:val="00967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60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364C6"/>
    <w:pPr>
      <w:tabs>
        <w:tab w:val="clear" w:pos="216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4C6"/>
    <w:rPr>
      <w:rFonts w:ascii="Dutch801 Rm BT" w:eastAsia="Times New Roman" w:hAnsi="Dutch801 Rm BT" w:cs="Times New Roman"/>
      <w:sz w:val="24"/>
      <w:szCs w:val="20"/>
      <w:lang w:eastAsia="en-GB"/>
    </w:rPr>
  </w:style>
  <w:style w:type="paragraph" w:styleId="NoSpacing">
    <w:name w:val="No Spacing"/>
    <w:uiPriority w:val="1"/>
    <w:qFormat/>
    <w:rsid w:val="00884C4E"/>
    <w:pPr>
      <w:spacing w:after="0" w:line="240" w:lineRule="auto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A01405FE1AD447942D55FD136A81FE" ma:contentTypeVersion="13" ma:contentTypeDescription="Create a new document." ma:contentTypeScope="" ma:versionID="f8dd903e1e7bc2e631db67097a1f5af4">
  <xsd:schema xmlns:xsd="http://www.w3.org/2001/XMLSchema" xmlns:xs="http://www.w3.org/2001/XMLSchema" xmlns:p="http://schemas.microsoft.com/office/2006/metadata/properties" xmlns:ns3="7a149e9c-eedd-41c6-b30e-4bac9eb28ad4" xmlns:ns4="d6d1ff4a-7947-4bfa-93ec-a2e654dbb1dc" targetNamespace="http://schemas.microsoft.com/office/2006/metadata/properties" ma:root="true" ma:fieldsID="52e31bd52ded772e6a3a01fdf48bfae8" ns3:_="" ns4:_="">
    <xsd:import namespace="7a149e9c-eedd-41c6-b30e-4bac9eb28ad4"/>
    <xsd:import namespace="d6d1ff4a-7947-4bfa-93ec-a2e654dbb1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149e9c-eedd-41c6-b30e-4bac9eb28a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1ff4a-7947-4bfa-93ec-a2e654dbb1d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F05A8C-CFB6-4846-97FE-6A172743D7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149e9c-eedd-41c6-b30e-4bac9eb28ad4"/>
    <ds:schemaRef ds:uri="d6d1ff4a-7947-4bfa-93ec-a2e654dbb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AC2988-CDDF-4179-A1A2-7B9A03B2B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326DB-CA6E-4CDD-A74E-407A8C13C0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2FDA60-4803-4D5E-8E64-1049B8FE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Loraine Whittaker</dc:creator>
  <cp:lastModifiedBy>C.A.B</cp:lastModifiedBy>
  <cp:revision>5</cp:revision>
  <cp:lastPrinted>2018-07-20T18:05:00Z</cp:lastPrinted>
  <dcterms:created xsi:type="dcterms:W3CDTF">2022-06-20T12:19:00Z</dcterms:created>
  <dcterms:modified xsi:type="dcterms:W3CDTF">2022-06-20T12:20:00Z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0x0101004EA01405FE1AD447942D55FD136A81FE</vt:lpwstr>
  </property>
</Properties>
</file>